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61F" w:rsidRPr="00620918" w:rsidRDefault="00FB061F">
      <w:pPr>
        <w:rPr>
          <w:rFonts w:ascii="Times New Roman" w:hAnsi="Times New Roman" w:cs="Times New Roman"/>
          <w:sz w:val="24"/>
          <w:szCs w:val="24"/>
        </w:rPr>
      </w:pPr>
      <w:r w:rsidRPr="00620918">
        <w:rPr>
          <w:rFonts w:ascii="Times New Roman" w:hAnsi="Times New Roman" w:cs="Times New Roman"/>
          <w:sz w:val="24"/>
          <w:szCs w:val="24"/>
        </w:rPr>
        <w:t xml:space="preserve">CIN: </w:t>
      </w:r>
    </w:p>
    <w:tbl>
      <w:tblPr>
        <w:tblStyle w:val="TableGrid"/>
        <w:tblW w:w="0" w:type="auto"/>
        <w:jc w:val="center"/>
        <w:tblLook w:val="04A0" w:firstRow="1" w:lastRow="0" w:firstColumn="1" w:lastColumn="0" w:noHBand="0" w:noVBand="1"/>
      </w:tblPr>
      <w:tblGrid>
        <w:gridCol w:w="1870"/>
        <w:gridCol w:w="1870"/>
        <w:gridCol w:w="1870"/>
        <w:gridCol w:w="1870"/>
        <w:gridCol w:w="1870"/>
      </w:tblGrid>
      <w:tr w:rsidR="00FB061F" w:rsidRPr="00620918" w:rsidTr="00FB061F">
        <w:trPr>
          <w:jc w:val="center"/>
        </w:trPr>
        <w:tc>
          <w:tcPr>
            <w:tcW w:w="1870" w:type="dxa"/>
          </w:tcPr>
          <w:p w:rsidR="00FB061F" w:rsidRPr="00620918" w:rsidRDefault="00FB061F" w:rsidP="00FB061F">
            <w:pPr>
              <w:jc w:val="center"/>
              <w:rPr>
                <w:rFonts w:ascii="Times New Roman" w:hAnsi="Times New Roman" w:cs="Times New Roman"/>
                <w:sz w:val="24"/>
                <w:szCs w:val="24"/>
              </w:rPr>
            </w:pPr>
            <w:r w:rsidRPr="00620918">
              <w:rPr>
                <w:rFonts w:ascii="Times New Roman" w:hAnsi="Times New Roman" w:cs="Times New Roman"/>
                <w:sz w:val="24"/>
                <w:szCs w:val="24"/>
              </w:rPr>
              <w:t>A</w:t>
            </w:r>
          </w:p>
        </w:tc>
        <w:tc>
          <w:tcPr>
            <w:tcW w:w="1870" w:type="dxa"/>
          </w:tcPr>
          <w:p w:rsidR="00FB061F" w:rsidRPr="00620918" w:rsidRDefault="00FB061F" w:rsidP="00FB061F">
            <w:pPr>
              <w:jc w:val="center"/>
              <w:rPr>
                <w:rFonts w:ascii="Times New Roman" w:hAnsi="Times New Roman" w:cs="Times New Roman"/>
                <w:sz w:val="24"/>
                <w:szCs w:val="24"/>
              </w:rPr>
            </w:pPr>
            <w:r w:rsidRPr="00620918">
              <w:rPr>
                <w:rFonts w:ascii="Times New Roman" w:hAnsi="Times New Roman" w:cs="Times New Roman"/>
                <w:sz w:val="24"/>
                <w:szCs w:val="24"/>
              </w:rPr>
              <w:t>B</w:t>
            </w:r>
          </w:p>
        </w:tc>
        <w:tc>
          <w:tcPr>
            <w:tcW w:w="1870" w:type="dxa"/>
          </w:tcPr>
          <w:p w:rsidR="00FB061F" w:rsidRPr="00620918" w:rsidRDefault="00FB061F" w:rsidP="00FB061F">
            <w:pPr>
              <w:jc w:val="center"/>
              <w:rPr>
                <w:rFonts w:ascii="Times New Roman" w:hAnsi="Times New Roman" w:cs="Times New Roman"/>
                <w:sz w:val="24"/>
                <w:szCs w:val="24"/>
              </w:rPr>
            </w:pPr>
            <w:r w:rsidRPr="00620918">
              <w:rPr>
                <w:rFonts w:ascii="Times New Roman" w:hAnsi="Times New Roman" w:cs="Times New Roman"/>
                <w:sz w:val="24"/>
                <w:szCs w:val="24"/>
              </w:rPr>
              <w:t>C</w:t>
            </w:r>
          </w:p>
        </w:tc>
        <w:tc>
          <w:tcPr>
            <w:tcW w:w="1870" w:type="dxa"/>
          </w:tcPr>
          <w:p w:rsidR="00FB061F" w:rsidRPr="00620918" w:rsidRDefault="00FB061F" w:rsidP="00FB061F">
            <w:pPr>
              <w:jc w:val="center"/>
              <w:rPr>
                <w:rFonts w:ascii="Times New Roman" w:hAnsi="Times New Roman" w:cs="Times New Roman"/>
                <w:sz w:val="24"/>
                <w:szCs w:val="24"/>
              </w:rPr>
            </w:pPr>
            <w:r w:rsidRPr="00620918">
              <w:rPr>
                <w:rFonts w:ascii="Times New Roman" w:hAnsi="Times New Roman" w:cs="Times New Roman"/>
                <w:sz w:val="24"/>
                <w:szCs w:val="24"/>
              </w:rPr>
              <w:t>D</w:t>
            </w:r>
          </w:p>
        </w:tc>
        <w:tc>
          <w:tcPr>
            <w:tcW w:w="1870" w:type="dxa"/>
          </w:tcPr>
          <w:p w:rsidR="00FB061F" w:rsidRPr="00620918" w:rsidRDefault="00FB061F" w:rsidP="00FB061F">
            <w:pPr>
              <w:jc w:val="center"/>
              <w:rPr>
                <w:rFonts w:ascii="Times New Roman" w:hAnsi="Times New Roman" w:cs="Times New Roman"/>
                <w:sz w:val="24"/>
                <w:szCs w:val="24"/>
              </w:rPr>
            </w:pPr>
            <w:r w:rsidRPr="00620918">
              <w:rPr>
                <w:rFonts w:ascii="Times New Roman" w:hAnsi="Times New Roman" w:cs="Times New Roman"/>
                <w:sz w:val="24"/>
                <w:szCs w:val="24"/>
              </w:rPr>
              <w:t>E</w:t>
            </w:r>
          </w:p>
        </w:tc>
      </w:tr>
      <w:tr w:rsidR="00FB061F" w:rsidRPr="00620918" w:rsidTr="00FB061F">
        <w:trPr>
          <w:jc w:val="center"/>
        </w:trPr>
        <w:tc>
          <w:tcPr>
            <w:tcW w:w="1870" w:type="dxa"/>
          </w:tcPr>
          <w:p w:rsidR="004605B3" w:rsidRPr="00620918" w:rsidRDefault="004605B3" w:rsidP="00FB061F">
            <w:pPr>
              <w:jc w:val="center"/>
              <w:rPr>
                <w:rFonts w:ascii="Times New Roman" w:hAnsi="Times New Roman" w:cs="Times New Roman"/>
                <w:sz w:val="24"/>
                <w:szCs w:val="24"/>
              </w:rPr>
            </w:pPr>
            <w:r w:rsidRPr="00620918">
              <w:rPr>
                <w:rFonts w:ascii="Times New Roman" w:hAnsi="Times New Roman" w:cs="Times New Roman"/>
                <w:sz w:val="24"/>
                <w:szCs w:val="24"/>
              </w:rPr>
              <w:t>3</w:t>
            </w:r>
          </w:p>
        </w:tc>
        <w:tc>
          <w:tcPr>
            <w:tcW w:w="1870" w:type="dxa"/>
          </w:tcPr>
          <w:p w:rsidR="004605B3" w:rsidRPr="00620918" w:rsidRDefault="004605B3" w:rsidP="00FB061F">
            <w:pPr>
              <w:jc w:val="center"/>
              <w:rPr>
                <w:rFonts w:ascii="Times New Roman" w:hAnsi="Times New Roman" w:cs="Times New Roman"/>
                <w:sz w:val="24"/>
                <w:szCs w:val="24"/>
              </w:rPr>
            </w:pPr>
            <w:r w:rsidRPr="00620918">
              <w:rPr>
                <w:rFonts w:ascii="Times New Roman" w:hAnsi="Times New Roman" w:cs="Times New Roman"/>
                <w:sz w:val="24"/>
                <w:szCs w:val="24"/>
              </w:rPr>
              <w:t>9</w:t>
            </w:r>
          </w:p>
        </w:tc>
        <w:tc>
          <w:tcPr>
            <w:tcW w:w="1870" w:type="dxa"/>
          </w:tcPr>
          <w:p w:rsidR="004605B3" w:rsidRPr="00620918" w:rsidRDefault="004605B3" w:rsidP="00FB061F">
            <w:pPr>
              <w:jc w:val="center"/>
              <w:rPr>
                <w:rFonts w:ascii="Times New Roman" w:hAnsi="Times New Roman" w:cs="Times New Roman"/>
                <w:sz w:val="24"/>
                <w:szCs w:val="24"/>
              </w:rPr>
            </w:pPr>
            <w:r w:rsidRPr="00620918">
              <w:rPr>
                <w:rFonts w:ascii="Times New Roman" w:hAnsi="Times New Roman" w:cs="Times New Roman"/>
                <w:sz w:val="24"/>
                <w:szCs w:val="24"/>
              </w:rPr>
              <w:t>6</w:t>
            </w:r>
          </w:p>
        </w:tc>
        <w:tc>
          <w:tcPr>
            <w:tcW w:w="1870" w:type="dxa"/>
          </w:tcPr>
          <w:p w:rsidR="004605B3" w:rsidRPr="00620918" w:rsidRDefault="004605B3" w:rsidP="00FB061F">
            <w:pPr>
              <w:jc w:val="center"/>
              <w:rPr>
                <w:rFonts w:ascii="Times New Roman" w:hAnsi="Times New Roman" w:cs="Times New Roman"/>
                <w:sz w:val="24"/>
                <w:szCs w:val="24"/>
              </w:rPr>
            </w:pPr>
            <w:r w:rsidRPr="00620918">
              <w:rPr>
                <w:rFonts w:ascii="Times New Roman" w:hAnsi="Times New Roman" w:cs="Times New Roman"/>
                <w:sz w:val="24"/>
                <w:szCs w:val="24"/>
              </w:rPr>
              <w:t>4</w:t>
            </w:r>
          </w:p>
        </w:tc>
        <w:tc>
          <w:tcPr>
            <w:tcW w:w="1870" w:type="dxa"/>
          </w:tcPr>
          <w:p w:rsidR="004605B3" w:rsidRPr="00620918" w:rsidRDefault="004605B3" w:rsidP="00FB061F">
            <w:pPr>
              <w:jc w:val="center"/>
              <w:rPr>
                <w:rFonts w:ascii="Times New Roman" w:hAnsi="Times New Roman" w:cs="Times New Roman"/>
                <w:sz w:val="24"/>
                <w:szCs w:val="24"/>
              </w:rPr>
            </w:pPr>
            <w:r w:rsidRPr="00620918">
              <w:rPr>
                <w:rFonts w:ascii="Times New Roman" w:hAnsi="Times New Roman" w:cs="Times New Roman"/>
                <w:sz w:val="24"/>
                <w:szCs w:val="24"/>
              </w:rPr>
              <w:t>5</w:t>
            </w:r>
          </w:p>
        </w:tc>
      </w:tr>
    </w:tbl>
    <w:p w:rsidR="0075365B" w:rsidRPr="00620918" w:rsidRDefault="0075365B">
      <w:pPr>
        <w:rPr>
          <w:rFonts w:ascii="Times New Roman" w:hAnsi="Times New Roman" w:cs="Times New Roman"/>
          <w:sz w:val="24"/>
          <w:szCs w:val="24"/>
        </w:rPr>
      </w:pPr>
    </w:p>
    <w:p w:rsidR="0007703A" w:rsidRPr="00620918" w:rsidRDefault="0007703A" w:rsidP="0007703A">
      <w:pPr>
        <w:rPr>
          <w:rFonts w:ascii="Times New Roman" w:hAnsi="Times New Roman" w:cs="Times New Roman"/>
          <w:sz w:val="24"/>
          <w:szCs w:val="24"/>
        </w:rPr>
      </w:pPr>
      <w:r w:rsidRPr="00620918">
        <w:rPr>
          <w:rFonts w:ascii="Times New Roman" w:hAnsi="Times New Roman" w:cs="Times New Roman"/>
          <w:color w:val="2D3B45"/>
          <w:sz w:val="24"/>
          <w:szCs w:val="24"/>
          <w:shd w:val="clear" w:color="auto" w:fill="FFFFFF"/>
        </w:rPr>
        <w:t>CIN: 3 9 6 4 5</w:t>
      </w:r>
    </w:p>
    <w:p w:rsidR="00490174" w:rsidRPr="00490174" w:rsidRDefault="00490174" w:rsidP="00490174">
      <w:pPr>
        <w:pStyle w:val="NoSpacing"/>
        <w:rPr>
          <w:rFonts w:ascii="Times New Roman" w:hAnsi="Times New Roman" w:cs="Times New Roman"/>
          <w:sz w:val="24"/>
          <w:szCs w:val="24"/>
        </w:rPr>
      </w:pPr>
      <w:r w:rsidRPr="00490174">
        <w:rPr>
          <w:rFonts w:ascii="Times New Roman" w:hAnsi="Times New Roman" w:cs="Times New Roman"/>
          <w:sz w:val="24"/>
          <w:szCs w:val="24"/>
        </w:rPr>
        <w:t>Problem</w:t>
      </w:r>
    </w:p>
    <w:p w:rsidR="00490174" w:rsidRDefault="00490174" w:rsidP="00490174">
      <w:pPr>
        <w:pStyle w:val="NoSpacing"/>
        <w:rPr>
          <w:rFonts w:ascii="Times New Roman" w:hAnsi="Times New Roman" w:cs="Times New Roman"/>
          <w:sz w:val="24"/>
          <w:szCs w:val="24"/>
        </w:rPr>
      </w:pPr>
      <w:r w:rsidRPr="00490174">
        <w:rPr>
          <w:rFonts w:ascii="Times New Roman" w:hAnsi="Times New Roman" w:cs="Times New Roman"/>
          <w:sz w:val="24"/>
          <w:szCs w:val="24"/>
        </w:rPr>
        <w:t>If an airplane is moving at velocity </w:t>
      </w:r>
      <w:r w:rsidRPr="00490174">
        <w:rPr>
          <w:rStyle w:val="hidden-readable"/>
          <w:rFonts w:ascii="Times New Roman" w:hAnsi="Times New Roman" w:cs="Times New Roman"/>
          <w:i/>
          <w:iCs/>
          <w:color w:val="2D3B45"/>
          <w:sz w:val="24"/>
          <w:szCs w:val="24"/>
        </w:rPr>
        <w:t>v</w:t>
      </w:r>
      <w:r w:rsidRPr="00490174">
        <w:rPr>
          <w:rFonts w:ascii="Times New Roman" w:hAnsi="Times New Roman" w:cs="Times New Roman"/>
          <w:sz w:val="24"/>
          <w:szCs w:val="24"/>
        </w:rPr>
        <w:t>,</w:t>
      </w:r>
      <w:r w:rsidRPr="00490174">
        <w:rPr>
          <w:rFonts w:ascii="Times New Roman" w:hAnsi="Times New Roman" w:cs="Times New Roman"/>
          <w:sz w:val="24"/>
          <w:szCs w:val="24"/>
        </w:rPr>
        <w:t xml:space="preserve"> the drag </w:t>
      </w:r>
      <w:r w:rsidRPr="00490174">
        <w:rPr>
          <w:rStyle w:val="hidden-readable"/>
          <w:rFonts w:ascii="Times New Roman" w:hAnsi="Times New Roman" w:cs="Times New Roman"/>
          <w:i/>
          <w:iCs/>
          <w:color w:val="2D3B45"/>
          <w:sz w:val="24"/>
          <w:szCs w:val="24"/>
        </w:rPr>
        <w:t>D</w:t>
      </w:r>
      <w:r w:rsidRPr="00490174">
        <w:rPr>
          <w:rFonts w:ascii="Times New Roman" w:hAnsi="Times New Roman" w:cs="Times New Roman"/>
          <w:sz w:val="24"/>
          <w:szCs w:val="24"/>
        </w:rPr>
        <w:t> (in </w:t>
      </w:r>
      <w:r w:rsidRPr="00490174">
        <w:rPr>
          <w:rStyle w:val="Emphasis"/>
          <w:rFonts w:ascii="Times New Roman" w:hAnsi="Times New Roman" w:cs="Times New Roman"/>
          <w:color w:val="2D3B45"/>
          <w:sz w:val="24"/>
          <w:szCs w:val="24"/>
        </w:rPr>
        <w:t>N</w:t>
      </w:r>
      <w:r>
        <w:rPr>
          <w:rFonts w:ascii="Times New Roman" w:hAnsi="Times New Roman" w:cs="Times New Roman"/>
          <w:sz w:val="24"/>
          <w:szCs w:val="24"/>
        </w:rPr>
        <w:t>) on the plane is:</w:t>
      </w:r>
      <w:r w:rsidRPr="00490174">
        <w:rPr>
          <w:rFonts w:ascii="Times New Roman" w:hAnsi="Times New Roman" w:cs="Times New Roman"/>
          <w:sz w:val="24"/>
          <w:szCs w:val="24"/>
        </w:rPr>
        <w:t xml:space="preserve"> </w:t>
      </w:r>
    </w:p>
    <w:p w:rsidR="00490174" w:rsidRDefault="00490174" w:rsidP="00490174">
      <w:pPr>
        <w:pStyle w:val="NoSpacing"/>
        <w:rPr>
          <w:rFonts w:ascii="Times New Roman" w:hAnsi="Times New Roman" w:cs="Times New Roman"/>
          <w:sz w:val="24"/>
          <w:szCs w:val="24"/>
        </w:rPr>
      </w:pPr>
    </w:p>
    <w:p w:rsidR="00490174" w:rsidRPr="00490174" w:rsidRDefault="00490174" w:rsidP="00490174">
      <w:pPr>
        <w:shd w:val="clear" w:color="auto" w:fill="FFFFFF"/>
        <w:spacing w:before="100" w:beforeAutospacing="1" w:after="0" w:afterAutospacing="1" w:line="240" w:lineRule="auto"/>
        <w:rPr>
          <w:rFonts w:ascii="Times New Roman" w:eastAsia="Times New Roman" w:hAnsi="Times New Roman" w:cs="Times New Roman"/>
          <w:color w:val="2D3B45"/>
          <w:sz w:val="24"/>
          <w:szCs w:val="24"/>
        </w:rPr>
      </w:pPr>
      <m:oMathPara>
        <m:oMath>
          <m:r>
            <m:rPr>
              <m:sty m:val="p"/>
            </m:rPr>
            <w:rPr>
              <w:rFonts w:ascii="Cambria Math" w:hAnsi="Cambria Math" w:cs="Times New Roman"/>
              <w:sz w:val="24"/>
              <w:szCs w:val="24"/>
            </w:rPr>
            <m:t>D=a</m:t>
          </m:r>
          <m:sSup>
            <m:sSupPr>
              <m:ctrlPr>
                <w:rPr>
                  <w:rFonts w:ascii="Cambria Math" w:hAnsi="Cambria Math" w:cs="Times New Roman"/>
                  <w:sz w:val="24"/>
                  <w:szCs w:val="24"/>
                </w:rPr>
              </m:ctrlPr>
            </m:sSupPr>
            <m:e>
              <m:r>
                <m:rPr>
                  <m:sty m:val="p"/>
                </m:rPr>
                <w:rPr>
                  <w:rFonts w:ascii="Cambria Math" w:hAnsi="Cambria Math" w:cs="Times New Roman"/>
                  <w:sz w:val="24"/>
                  <w:szCs w:val="24"/>
                </w:rPr>
                <m:t>v</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v</m:t>
                  </m:r>
                </m:e>
                <m:sup>
                  <m:r>
                    <w:rPr>
                      <w:rFonts w:ascii="Cambria Math" w:hAnsi="Cambria Math" w:cs="Times New Roman"/>
                      <w:sz w:val="24"/>
                      <w:szCs w:val="24"/>
                    </w:rPr>
                    <m:t>2</m:t>
                  </m:r>
                </m:sup>
              </m:sSup>
            </m:den>
          </m:f>
          <m:r>
            <w:rPr>
              <w:rFonts w:ascii="Cambria Math" w:hAnsi="Cambria Math" w:cs="Times New Roman"/>
              <w:sz w:val="24"/>
              <w:szCs w:val="24"/>
            </w:rPr>
            <m:t xml:space="preserve"> where a=5.</m:t>
          </m:r>
          <m:d>
            <m:dPr>
              <m:begChr m:val="["/>
              <m:endChr m:val="]"/>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 xml:space="preserve">0 x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r>
            <w:rPr>
              <w:rFonts w:ascii="Cambria Math" w:hAnsi="Cambria Math" w:cs="Times New Roman"/>
              <w:sz w:val="24"/>
              <w:szCs w:val="24"/>
            </w:rPr>
            <m:t xml:space="preserve"> and b=3.0</m:t>
          </m:r>
          <m:d>
            <m:dPr>
              <m:begChr m:val="["/>
              <m:endChr m:val="]"/>
              <m:ctrlPr>
                <w:rPr>
                  <w:rFonts w:ascii="Cambria Math" w:hAnsi="Cambria Math" w:cs="Times New Roman"/>
                  <w:i/>
                  <w:sz w:val="24"/>
                  <w:szCs w:val="24"/>
                </w:rPr>
              </m:ctrlPr>
            </m:dPr>
            <m:e>
              <m:r>
                <w:rPr>
                  <w:rFonts w:ascii="Cambria Math" w:hAnsi="Cambria Math" w:cs="Times New Roman"/>
                  <w:sz w:val="24"/>
                  <w:szCs w:val="24"/>
                </w:rPr>
                <m:t>e</m:t>
              </m:r>
            </m:e>
          </m:d>
          <m:r>
            <w:rPr>
              <w:rFonts w:ascii="Cambria Math" w:hAnsi="Cambria Math" w:cs="Times New Roman"/>
              <w:sz w:val="24"/>
              <w:szCs w:val="24"/>
            </w:rPr>
            <m:t xml:space="preserve"> x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8.</m:t>
              </m:r>
            </m:sup>
          </m:sSup>
        </m:oMath>
      </m:oMathPara>
    </w:p>
    <w:p w:rsidR="00490174" w:rsidRDefault="00490174" w:rsidP="00490174">
      <w:pPr>
        <w:pStyle w:val="NoSpacing"/>
        <w:rPr>
          <w:rFonts w:ascii="Times New Roman" w:hAnsi="Times New Roman" w:cs="Times New Roman"/>
          <w:sz w:val="24"/>
          <w:szCs w:val="24"/>
        </w:rPr>
      </w:pPr>
    </w:p>
    <w:p w:rsidR="00490174" w:rsidRPr="00490174" w:rsidRDefault="00490174" w:rsidP="00490174">
      <w:pPr>
        <w:pStyle w:val="NoSpacing"/>
        <w:rPr>
          <w:rFonts w:ascii="Times New Roman" w:hAnsi="Times New Roman" w:cs="Times New Roman"/>
          <w:sz w:val="24"/>
          <w:szCs w:val="24"/>
        </w:rPr>
      </w:pPr>
      <w:r w:rsidRPr="00490174">
        <w:rPr>
          <w:rFonts w:ascii="Times New Roman" w:hAnsi="Times New Roman" w:cs="Times New Roman"/>
          <w:sz w:val="24"/>
          <w:szCs w:val="24"/>
        </w:rPr>
        <w:t>Find the value(s) of </w:t>
      </w:r>
      <w:r w:rsidRPr="00490174">
        <w:rPr>
          <w:rStyle w:val="hidden-readable"/>
          <w:rFonts w:ascii="Times New Roman" w:hAnsi="Times New Roman" w:cs="Times New Roman"/>
          <w:i/>
          <w:iCs/>
          <w:color w:val="2D3B45"/>
          <w:sz w:val="24"/>
          <w:szCs w:val="24"/>
        </w:rPr>
        <w:t>v</w:t>
      </w:r>
      <w:r w:rsidRPr="00490174">
        <w:rPr>
          <w:rFonts w:ascii="Times New Roman" w:hAnsi="Times New Roman" w:cs="Times New Roman"/>
          <w:sz w:val="24"/>
          <w:szCs w:val="24"/>
        </w:rPr>
        <w:t xml:space="preserve"> (in km/h), for which the drag is the least. </w:t>
      </w:r>
      <w:proofErr w:type="gramStart"/>
      <w:r w:rsidRPr="00490174">
        <w:rPr>
          <w:rFonts w:ascii="Times New Roman" w:hAnsi="Times New Roman" w:cs="Times New Roman"/>
          <w:sz w:val="24"/>
          <w:szCs w:val="24"/>
        </w:rPr>
        <w:t>Round the answer to one decimal place.</w:t>
      </w:r>
      <w:proofErr w:type="gramEnd"/>
    </w:p>
    <w:p w:rsidR="00490174" w:rsidRDefault="00490174" w:rsidP="00490174">
      <w:pPr>
        <w:pStyle w:val="NoSpacing"/>
      </w:pPr>
      <w:r w:rsidRPr="00490174">
        <w:rPr>
          <w:rStyle w:val="Strong"/>
          <w:rFonts w:ascii="Times New Roman" w:hAnsi="Times New Roman" w:cs="Times New Roman"/>
          <w:color w:val="2D3B45"/>
          <w:sz w:val="24"/>
          <w:szCs w:val="24"/>
        </w:rPr>
        <w:t>Example:</w:t>
      </w:r>
      <w:r w:rsidRPr="00490174">
        <w:rPr>
          <w:rFonts w:ascii="Times New Roman" w:hAnsi="Times New Roman" w:cs="Times New Roman"/>
          <w:sz w:val="24"/>
          <w:szCs w:val="24"/>
        </w:rPr>
        <w:t> if </w:t>
      </w:r>
      <w:r w:rsidRPr="00490174">
        <w:rPr>
          <w:rStyle w:val="hidden-readable"/>
          <w:rFonts w:ascii="Times New Roman" w:hAnsi="Times New Roman" w:cs="Times New Roman"/>
          <w:color w:val="2D3B45"/>
          <w:sz w:val="24"/>
          <w:szCs w:val="24"/>
        </w:rPr>
        <w:t>[a</w:t>
      </w:r>
      <w:proofErr w:type="gramStart"/>
      <w:r w:rsidRPr="00490174">
        <w:rPr>
          <w:rStyle w:val="hidden-readable"/>
          <w:rFonts w:ascii="Times New Roman" w:hAnsi="Times New Roman" w:cs="Times New Roman"/>
          <w:color w:val="2D3B45"/>
          <w:sz w:val="24"/>
          <w:szCs w:val="24"/>
        </w:rPr>
        <w:t>]=</w:t>
      </w:r>
      <w:proofErr w:type="gramEnd"/>
      <w:r w:rsidRPr="00490174">
        <w:rPr>
          <w:rStyle w:val="hidden-readable"/>
          <w:rFonts w:ascii="Times New Roman" w:hAnsi="Times New Roman" w:cs="Times New Roman"/>
          <w:color w:val="2D3B45"/>
          <w:sz w:val="24"/>
          <w:szCs w:val="24"/>
        </w:rPr>
        <w:t>2</w:t>
      </w:r>
      <w:r w:rsidRPr="00490174">
        <w:rPr>
          <w:rFonts w:ascii="Times New Roman" w:hAnsi="Times New Roman" w:cs="Times New Roman"/>
          <w:sz w:val="24"/>
          <w:szCs w:val="24"/>
        </w:rPr>
        <w:t> , then </w:t>
      </w:r>
      <w:r w:rsidRPr="00490174">
        <w:rPr>
          <w:rStyle w:val="hidden-readable"/>
          <w:rFonts w:ascii="Times New Roman" w:hAnsi="Times New Roman" w:cs="Times New Roman"/>
          <w:color w:val="2D3B45"/>
          <w:sz w:val="24"/>
          <w:szCs w:val="24"/>
        </w:rPr>
        <w:t>5.[a]0=5.20</w:t>
      </w:r>
      <w:r w:rsidRPr="00490174">
        <w:rPr>
          <w:rFonts w:ascii="Times New Roman" w:hAnsi="Times New Roman" w:cs="Times New Roman"/>
          <w:sz w:val="24"/>
          <w:szCs w:val="24"/>
        </w:rPr>
        <w:t>, and if </w:t>
      </w:r>
      <w:r w:rsidRPr="00490174">
        <w:rPr>
          <w:rStyle w:val="hidden-readable"/>
          <w:rFonts w:ascii="Times New Roman" w:hAnsi="Times New Roman" w:cs="Times New Roman"/>
          <w:color w:val="2D3B45"/>
          <w:sz w:val="24"/>
          <w:szCs w:val="24"/>
        </w:rPr>
        <w:t>[e]=7</w:t>
      </w:r>
      <w:r w:rsidRPr="00490174">
        <w:rPr>
          <w:rFonts w:ascii="Times New Roman" w:hAnsi="Times New Roman" w:cs="Times New Roman"/>
          <w:sz w:val="24"/>
          <w:szCs w:val="24"/>
        </w:rPr>
        <w:t>, th</w:t>
      </w:r>
      <w:r>
        <w:t>en </w:t>
      </w:r>
      <w:r>
        <w:rPr>
          <w:noProof/>
        </w:rPr>
        <mc:AlternateContent>
          <mc:Choice Requires="wps">
            <w:drawing>
              <wp:inline distT="0" distB="0" distL="0" distR="0" wp14:anchorId="4156A430" wp14:editId="33E5A56C">
                <wp:extent cx="304800" cy="304800"/>
                <wp:effectExtent l="0" t="0" r="0" b="0"/>
                <wp:docPr id="1" name="Rectangle 1" descr="3.0[\textbf{e}]=3.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3.0[\textbf{e}]=3.0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XYSHYsgCAADUBQAADgAAAAAAAAAAAAAAAAAuAgAAZHJzL2Uyb0RvYy54bWxQSwECLQAUAAYA&#10;CAAAACEATKDpLNgAAAADAQAADwAAAAAAAAAAAAAAAAAiBQAAZHJzL2Rvd25yZXYueG1sUEsFBgAA&#10;AAAEAAQA8wAAACcGAAAAAA==&#10;" filled="f" stroked="f">
                <o:lock v:ext="edit" aspectratio="t"/>
                <w10:anchorlock/>
              </v:rect>
            </w:pict>
          </mc:Fallback>
        </mc:AlternateContent>
      </w:r>
    </w:p>
    <w:p w:rsidR="00876DB7" w:rsidRPr="00876DB7" w:rsidRDefault="00876DB7" w:rsidP="00876DB7">
      <w:pPr>
        <w:pStyle w:val="NoSpacing"/>
        <w:ind w:left="360"/>
        <w:rPr>
          <w:rFonts w:ascii="Times New Roman" w:eastAsiaTheme="minorEastAsia" w:hAnsi="Times New Roman" w:cs="Times New Roman"/>
          <w:sz w:val="24"/>
          <w:szCs w:val="24"/>
        </w:rPr>
      </w:pPr>
    </w:p>
    <w:p w:rsidR="00876DB7" w:rsidRPr="00620918" w:rsidRDefault="00353B0A" w:rsidP="00103815">
      <w:pPr>
        <w:shd w:val="clear" w:color="auto" w:fill="FFFFFF"/>
        <w:spacing w:before="100" w:beforeAutospacing="1" w:after="0" w:afterAutospacing="1" w:line="240" w:lineRule="auto"/>
        <w:ind w:left="375"/>
        <w:rPr>
          <w:rFonts w:ascii="Times New Roman" w:eastAsia="Times New Roman" w:hAnsi="Times New Roman" w:cs="Times New Roman"/>
          <w:color w:val="2D3B45"/>
          <w:sz w:val="24"/>
          <w:szCs w:val="24"/>
        </w:rPr>
      </w:pPr>
      <w:r w:rsidRPr="00620918">
        <w:rPr>
          <w:rFonts w:ascii="Times New Roman" w:eastAsia="Times New Roman" w:hAnsi="Times New Roman" w:cs="Times New Roman"/>
          <w:color w:val="0000FF"/>
          <w:sz w:val="24"/>
          <w:szCs w:val="24"/>
        </w:rPr>
        <w:t>Solutions require</w:t>
      </w:r>
      <w:r w:rsidR="000A37A2">
        <w:rPr>
          <w:rFonts w:ascii="Times New Roman" w:eastAsia="Times New Roman" w:hAnsi="Times New Roman" w:cs="Times New Roman"/>
          <w:color w:val="0000FF"/>
          <w:sz w:val="24"/>
          <w:szCs w:val="24"/>
        </w:rPr>
        <w:t xml:space="preserve"> </w:t>
      </w:r>
      <w:r w:rsidR="000A37A2" w:rsidRPr="000A37A2">
        <w:rPr>
          <w:rFonts w:ascii="Times New Roman" w:eastAsia="Times New Roman" w:hAnsi="Times New Roman" w:cs="Times New Roman"/>
          <w:b/>
          <w:color w:val="FF0000"/>
          <w:sz w:val="24"/>
          <w:szCs w:val="24"/>
          <w:u w:val="thick"/>
        </w:rPr>
        <w:t>DETAILED</w:t>
      </w:r>
      <w:r w:rsidRPr="000A37A2">
        <w:rPr>
          <w:rFonts w:ascii="Times New Roman" w:eastAsia="Times New Roman" w:hAnsi="Times New Roman" w:cs="Times New Roman"/>
          <w:color w:val="0000FF"/>
          <w:sz w:val="24"/>
          <w:szCs w:val="24"/>
          <w:u w:val="thick"/>
        </w:rPr>
        <w:t> </w:t>
      </w:r>
      <w:r w:rsidRPr="000A37A2">
        <w:rPr>
          <w:rFonts w:ascii="Times New Roman" w:eastAsia="Times New Roman" w:hAnsi="Times New Roman" w:cs="Times New Roman"/>
          <w:b/>
          <w:bCs/>
          <w:color w:val="0000FF"/>
          <w:sz w:val="24"/>
          <w:szCs w:val="24"/>
          <w:u w:val="thick"/>
        </w:rPr>
        <w:t>supporting work </w:t>
      </w:r>
      <w:r w:rsidRPr="000A37A2">
        <w:rPr>
          <w:rFonts w:ascii="Times New Roman" w:eastAsia="Times New Roman" w:hAnsi="Times New Roman" w:cs="Times New Roman"/>
          <w:color w:val="0000FF"/>
          <w:sz w:val="24"/>
          <w:szCs w:val="24"/>
          <w:u w:val="thick"/>
        </w:rPr>
        <w:t>and </w:t>
      </w:r>
      <w:r w:rsidRPr="000A37A2">
        <w:rPr>
          <w:rFonts w:ascii="Times New Roman" w:eastAsia="Times New Roman" w:hAnsi="Times New Roman" w:cs="Times New Roman"/>
          <w:b/>
          <w:bCs/>
          <w:color w:val="0000FF"/>
          <w:sz w:val="24"/>
          <w:szCs w:val="24"/>
          <w:u w:val="thick"/>
        </w:rPr>
        <w:t>explanations</w:t>
      </w:r>
      <w:r w:rsidRPr="00620918">
        <w:rPr>
          <w:rFonts w:ascii="Times New Roman" w:eastAsia="Times New Roman" w:hAnsi="Times New Roman" w:cs="Times New Roman"/>
          <w:color w:val="0000FF"/>
          <w:sz w:val="24"/>
          <w:szCs w:val="24"/>
        </w:rPr>
        <w:t>; answers alone are not sufficient. Please, explain your steps in full sentences and write the text of the questions. Steps and explanations should be easy to read (for example, use a column for steps and a corresponding column for explanations). Define the variables and set their values clearly. Write the formulas before you substitute any values. Number each problem in sequential logical order. You may refer to the textbook examples to see how to solve and present a problem. </w:t>
      </w:r>
      <w:r w:rsidRPr="00620918">
        <w:rPr>
          <w:rFonts w:ascii="Times New Roman" w:eastAsia="Times New Roman" w:hAnsi="Times New Roman" w:cs="Times New Roman"/>
          <w:b/>
          <w:bCs/>
          <w:color w:val="0000FF"/>
          <w:sz w:val="24"/>
          <w:szCs w:val="24"/>
        </w:rPr>
        <w:t>In summary</w:t>
      </w:r>
      <w:r w:rsidRPr="00620918">
        <w:rPr>
          <w:rFonts w:ascii="Times New Roman" w:eastAsia="Times New Roman" w:hAnsi="Times New Roman" w:cs="Times New Roman"/>
          <w:color w:val="0000FF"/>
          <w:sz w:val="24"/>
          <w:szCs w:val="24"/>
        </w:rPr>
        <w:t>, your post should not be just another piece of homework, but a place where present your math problems, kind like you would do in an English essay (use of APA where needed, accordingly with the grading rubric).</w:t>
      </w:r>
      <w:bookmarkStart w:id="0" w:name="_GoBack"/>
      <w:bookmarkEnd w:id="0"/>
    </w:p>
    <w:sectPr w:rsidR="00876DB7" w:rsidRPr="00620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00F2F"/>
    <w:multiLevelType w:val="multilevel"/>
    <w:tmpl w:val="8542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43A"/>
    <w:rsid w:val="0007703A"/>
    <w:rsid w:val="000A37A2"/>
    <w:rsid w:val="0010334D"/>
    <w:rsid w:val="00103815"/>
    <w:rsid w:val="00353B0A"/>
    <w:rsid w:val="00387431"/>
    <w:rsid w:val="003A39E8"/>
    <w:rsid w:val="003A3AF9"/>
    <w:rsid w:val="004605B3"/>
    <w:rsid w:val="00490174"/>
    <w:rsid w:val="00620918"/>
    <w:rsid w:val="0075365B"/>
    <w:rsid w:val="007D343A"/>
    <w:rsid w:val="00864F36"/>
    <w:rsid w:val="00876DB7"/>
    <w:rsid w:val="008B6098"/>
    <w:rsid w:val="00924333"/>
    <w:rsid w:val="0099001A"/>
    <w:rsid w:val="00A308FE"/>
    <w:rsid w:val="00A90E1B"/>
    <w:rsid w:val="00AB5904"/>
    <w:rsid w:val="00B86360"/>
    <w:rsid w:val="00C056A9"/>
    <w:rsid w:val="00D02CF0"/>
    <w:rsid w:val="00D152E0"/>
    <w:rsid w:val="00D6088F"/>
    <w:rsid w:val="00FB0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90E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dden-readable">
    <w:name w:val="hidden-readable"/>
    <w:basedOn w:val="DefaultParagraphFont"/>
    <w:rsid w:val="00FB061F"/>
  </w:style>
  <w:style w:type="character" w:styleId="PlaceholderText">
    <w:name w:val="Placeholder Text"/>
    <w:basedOn w:val="DefaultParagraphFont"/>
    <w:uiPriority w:val="99"/>
    <w:semiHidden/>
    <w:rsid w:val="00FB061F"/>
    <w:rPr>
      <w:color w:val="808080"/>
    </w:rPr>
  </w:style>
  <w:style w:type="paragraph" w:styleId="BalloonText">
    <w:name w:val="Balloon Text"/>
    <w:basedOn w:val="Normal"/>
    <w:link w:val="BalloonTextChar"/>
    <w:uiPriority w:val="99"/>
    <w:semiHidden/>
    <w:unhideWhenUsed/>
    <w:rsid w:val="00D60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88F"/>
    <w:rPr>
      <w:rFonts w:ascii="Tahoma" w:hAnsi="Tahoma" w:cs="Tahoma"/>
      <w:sz w:val="16"/>
      <w:szCs w:val="16"/>
    </w:rPr>
  </w:style>
  <w:style w:type="character" w:customStyle="1" w:styleId="Heading2Char">
    <w:name w:val="Heading 2 Char"/>
    <w:basedOn w:val="DefaultParagraphFont"/>
    <w:link w:val="Heading2"/>
    <w:uiPriority w:val="9"/>
    <w:rsid w:val="00A90E1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90E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E1B"/>
    <w:rPr>
      <w:b/>
      <w:bCs/>
    </w:rPr>
  </w:style>
  <w:style w:type="paragraph" w:styleId="NoSpacing">
    <w:name w:val="No Spacing"/>
    <w:uiPriority w:val="1"/>
    <w:qFormat/>
    <w:rsid w:val="00A90E1B"/>
    <w:pPr>
      <w:spacing w:after="0" w:line="240" w:lineRule="auto"/>
    </w:pPr>
  </w:style>
  <w:style w:type="character" w:styleId="Emphasis">
    <w:name w:val="Emphasis"/>
    <w:basedOn w:val="DefaultParagraphFont"/>
    <w:uiPriority w:val="20"/>
    <w:qFormat/>
    <w:rsid w:val="004901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90E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dden-readable">
    <w:name w:val="hidden-readable"/>
    <w:basedOn w:val="DefaultParagraphFont"/>
    <w:rsid w:val="00FB061F"/>
  </w:style>
  <w:style w:type="character" w:styleId="PlaceholderText">
    <w:name w:val="Placeholder Text"/>
    <w:basedOn w:val="DefaultParagraphFont"/>
    <w:uiPriority w:val="99"/>
    <w:semiHidden/>
    <w:rsid w:val="00FB061F"/>
    <w:rPr>
      <w:color w:val="808080"/>
    </w:rPr>
  </w:style>
  <w:style w:type="paragraph" w:styleId="BalloonText">
    <w:name w:val="Balloon Text"/>
    <w:basedOn w:val="Normal"/>
    <w:link w:val="BalloonTextChar"/>
    <w:uiPriority w:val="99"/>
    <w:semiHidden/>
    <w:unhideWhenUsed/>
    <w:rsid w:val="00D60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88F"/>
    <w:rPr>
      <w:rFonts w:ascii="Tahoma" w:hAnsi="Tahoma" w:cs="Tahoma"/>
      <w:sz w:val="16"/>
      <w:szCs w:val="16"/>
    </w:rPr>
  </w:style>
  <w:style w:type="character" w:customStyle="1" w:styleId="Heading2Char">
    <w:name w:val="Heading 2 Char"/>
    <w:basedOn w:val="DefaultParagraphFont"/>
    <w:link w:val="Heading2"/>
    <w:uiPriority w:val="9"/>
    <w:rsid w:val="00A90E1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90E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E1B"/>
    <w:rPr>
      <w:b/>
      <w:bCs/>
    </w:rPr>
  </w:style>
  <w:style w:type="paragraph" w:styleId="NoSpacing">
    <w:name w:val="No Spacing"/>
    <w:uiPriority w:val="1"/>
    <w:qFormat/>
    <w:rsid w:val="00A90E1B"/>
    <w:pPr>
      <w:spacing w:after="0" w:line="240" w:lineRule="auto"/>
    </w:pPr>
  </w:style>
  <w:style w:type="character" w:styleId="Emphasis">
    <w:name w:val="Emphasis"/>
    <w:basedOn w:val="DefaultParagraphFont"/>
    <w:uiPriority w:val="20"/>
    <w:qFormat/>
    <w:rsid w:val="004901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423823">
      <w:bodyDiv w:val="1"/>
      <w:marLeft w:val="0"/>
      <w:marRight w:val="0"/>
      <w:marTop w:val="0"/>
      <w:marBottom w:val="0"/>
      <w:divBdr>
        <w:top w:val="none" w:sz="0" w:space="0" w:color="auto"/>
        <w:left w:val="none" w:sz="0" w:space="0" w:color="auto"/>
        <w:bottom w:val="none" w:sz="0" w:space="0" w:color="auto"/>
        <w:right w:val="none" w:sz="0" w:space="0" w:color="auto"/>
      </w:divBdr>
      <w:divsChild>
        <w:div w:id="1067148983">
          <w:marLeft w:val="0"/>
          <w:marRight w:val="0"/>
          <w:marTop w:val="0"/>
          <w:marBottom w:val="0"/>
          <w:divBdr>
            <w:top w:val="none" w:sz="0" w:space="0" w:color="auto"/>
            <w:left w:val="none" w:sz="0" w:space="0" w:color="auto"/>
            <w:bottom w:val="none" w:sz="0" w:space="0" w:color="auto"/>
            <w:right w:val="none" w:sz="0" w:space="0" w:color="auto"/>
          </w:divBdr>
        </w:div>
      </w:divsChild>
    </w:div>
    <w:div w:id="939802026">
      <w:bodyDiv w:val="1"/>
      <w:marLeft w:val="0"/>
      <w:marRight w:val="0"/>
      <w:marTop w:val="0"/>
      <w:marBottom w:val="0"/>
      <w:divBdr>
        <w:top w:val="none" w:sz="0" w:space="0" w:color="auto"/>
        <w:left w:val="none" w:sz="0" w:space="0" w:color="auto"/>
        <w:bottom w:val="none" w:sz="0" w:space="0" w:color="auto"/>
        <w:right w:val="none" w:sz="0" w:space="0" w:color="auto"/>
      </w:divBdr>
      <w:divsChild>
        <w:div w:id="398947462">
          <w:marLeft w:val="0"/>
          <w:marRight w:val="0"/>
          <w:marTop w:val="0"/>
          <w:marBottom w:val="0"/>
          <w:divBdr>
            <w:top w:val="none" w:sz="0" w:space="0" w:color="auto"/>
            <w:left w:val="none" w:sz="0" w:space="0" w:color="auto"/>
            <w:bottom w:val="none" w:sz="0" w:space="0" w:color="auto"/>
            <w:right w:val="none" w:sz="0" w:space="0" w:color="auto"/>
          </w:divBdr>
        </w:div>
        <w:div w:id="1979603442">
          <w:marLeft w:val="0"/>
          <w:marRight w:val="0"/>
          <w:marTop w:val="0"/>
          <w:marBottom w:val="0"/>
          <w:divBdr>
            <w:top w:val="none" w:sz="0" w:space="0" w:color="auto"/>
            <w:left w:val="none" w:sz="0" w:space="0" w:color="auto"/>
            <w:bottom w:val="none" w:sz="0" w:space="0" w:color="auto"/>
            <w:right w:val="none" w:sz="0" w:space="0" w:color="auto"/>
          </w:divBdr>
        </w:div>
      </w:divsChild>
    </w:div>
    <w:div w:id="1411269114">
      <w:bodyDiv w:val="1"/>
      <w:marLeft w:val="0"/>
      <w:marRight w:val="0"/>
      <w:marTop w:val="0"/>
      <w:marBottom w:val="0"/>
      <w:divBdr>
        <w:top w:val="none" w:sz="0" w:space="0" w:color="auto"/>
        <w:left w:val="none" w:sz="0" w:space="0" w:color="auto"/>
        <w:bottom w:val="none" w:sz="0" w:space="0" w:color="auto"/>
        <w:right w:val="none" w:sz="0" w:space="0" w:color="auto"/>
      </w:divBdr>
      <w:divsChild>
        <w:div w:id="1837114683">
          <w:marLeft w:val="0"/>
          <w:marRight w:val="0"/>
          <w:marTop w:val="0"/>
          <w:marBottom w:val="0"/>
          <w:divBdr>
            <w:top w:val="none" w:sz="0" w:space="0" w:color="auto"/>
            <w:left w:val="none" w:sz="0" w:space="0" w:color="auto"/>
            <w:bottom w:val="none" w:sz="0" w:space="0" w:color="auto"/>
            <w:right w:val="none" w:sz="0" w:space="0" w:color="auto"/>
          </w:divBdr>
        </w:div>
      </w:divsChild>
    </w:div>
    <w:div w:id="1411728961">
      <w:bodyDiv w:val="1"/>
      <w:marLeft w:val="0"/>
      <w:marRight w:val="0"/>
      <w:marTop w:val="0"/>
      <w:marBottom w:val="0"/>
      <w:divBdr>
        <w:top w:val="none" w:sz="0" w:space="0" w:color="auto"/>
        <w:left w:val="none" w:sz="0" w:space="0" w:color="auto"/>
        <w:bottom w:val="none" w:sz="0" w:space="0" w:color="auto"/>
        <w:right w:val="none" w:sz="0" w:space="0" w:color="auto"/>
      </w:divBdr>
    </w:div>
    <w:div w:id="1416364400">
      <w:bodyDiv w:val="1"/>
      <w:marLeft w:val="0"/>
      <w:marRight w:val="0"/>
      <w:marTop w:val="0"/>
      <w:marBottom w:val="0"/>
      <w:divBdr>
        <w:top w:val="none" w:sz="0" w:space="0" w:color="auto"/>
        <w:left w:val="none" w:sz="0" w:space="0" w:color="auto"/>
        <w:bottom w:val="none" w:sz="0" w:space="0" w:color="auto"/>
        <w:right w:val="none" w:sz="0" w:space="0" w:color="auto"/>
      </w:divBdr>
      <w:divsChild>
        <w:div w:id="1819103530">
          <w:marLeft w:val="0"/>
          <w:marRight w:val="0"/>
          <w:marTop w:val="0"/>
          <w:marBottom w:val="0"/>
          <w:divBdr>
            <w:top w:val="none" w:sz="0" w:space="0" w:color="auto"/>
            <w:left w:val="none" w:sz="0" w:space="0" w:color="auto"/>
            <w:bottom w:val="none" w:sz="0" w:space="0" w:color="auto"/>
            <w:right w:val="none" w:sz="0" w:space="0" w:color="auto"/>
          </w:divBdr>
        </w:div>
      </w:divsChild>
    </w:div>
    <w:div w:id="1490052300">
      <w:bodyDiv w:val="1"/>
      <w:marLeft w:val="0"/>
      <w:marRight w:val="0"/>
      <w:marTop w:val="0"/>
      <w:marBottom w:val="0"/>
      <w:divBdr>
        <w:top w:val="none" w:sz="0" w:space="0" w:color="auto"/>
        <w:left w:val="none" w:sz="0" w:space="0" w:color="auto"/>
        <w:bottom w:val="none" w:sz="0" w:space="0" w:color="auto"/>
        <w:right w:val="none" w:sz="0" w:space="0" w:color="auto"/>
      </w:divBdr>
    </w:div>
    <w:div w:id="1545368436">
      <w:bodyDiv w:val="1"/>
      <w:marLeft w:val="0"/>
      <w:marRight w:val="0"/>
      <w:marTop w:val="0"/>
      <w:marBottom w:val="0"/>
      <w:divBdr>
        <w:top w:val="none" w:sz="0" w:space="0" w:color="auto"/>
        <w:left w:val="none" w:sz="0" w:space="0" w:color="auto"/>
        <w:bottom w:val="none" w:sz="0" w:space="0" w:color="auto"/>
        <w:right w:val="none" w:sz="0" w:space="0" w:color="auto"/>
      </w:divBdr>
      <w:divsChild>
        <w:div w:id="2120223353">
          <w:marLeft w:val="0"/>
          <w:marRight w:val="0"/>
          <w:marTop w:val="0"/>
          <w:marBottom w:val="0"/>
          <w:divBdr>
            <w:top w:val="none" w:sz="0" w:space="0" w:color="auto"/>
            <w:left w:val="none" w:sz="0" w:space="0" w:color="auto"/>
            <w:bottom w:val="none" w:sz="0" w:space="0" w:color="auto"/>
            <w:right w:val="none" w:sz="0" w:space="0" w:color="auto"/>
          </w:divBdr>
        </w:div>
      </w:divsChild>
    </w:div>
    <w:div w:id="1946887719">
      <w:bodyDiv w:val="1"/>
      <w:marLeft w:val="0"/>
      <w:marRight w:val="0"/>
      <w:marTop w:val="0"/>
      <w:marBottom w:val="0"/>
      <w:divBdr>
        <w:top w:val="none" w:sz="0" w:space="0" w:color="auto"/>
        <w:left w:val="none" w:sz="0" w:space="0" w:color="auto"/>
        <w:bottom w:val="none" w:sz="0" w:space="0" w:color="auto"/>
        <w:right w:val="none" w:sz="0" w:space="0" w:color="auto"/>
      </w:divBdr>
      <w:divsChild>
        <w:div w:id="1653370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Stow, Misty R Ms CTR USA TRADOC</dc:creator>
  <cp:lastModifiedBy>Jake</cp:lastModifiedBy>
  <cp:revision>3</cp:revision>
  <dcterms:created xsi:type="dcterms:W3CDTF">2017-08-05T13:45:00Z</dcterms:created>
  <dcterms:modified xsi:type="dcterms:W3CDTF">2017-08-05T13:46:00Z</dcterms:modified>
</cp:coreProperties>
</file>