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8AD" w:rsidRPr="00DB38AD" w:rsidRDefault="00DB38AD" w:rsidP="00DB38AD">
      <w:pPr>
        <w:spacing w:before="100" w:beforeAutospacing="1" w:after="100" w:afterAutospacing="1" w:line="240" w:lineRule="auto"/>
        <w:ind w:left="450" w:hanging="360"/>
        <w:rPr>
          <w:rFonts w:ascii="Times New Roman" w:eastAsia="Times New Roman" w:hAnsi="Times New Roman" w:cs="Times New Roman"/>
          <w:sz w:val="24"/>
          <w:szCs w:val="24"/>
        </w:rPr>
      </w:pPr>
      <w:r w:rsidRPr="00DB38AD">
        <w:rPr>
          <w:rFonts w:ascii="Tahoma" w:eastAsia="Times New Roman" w:hAnsi="Tahoma" w:cs="Tahoma"/>
          <w:sz w:val="24"/>
          <w:szCs w:val="24"/>
        </w:rPr>
        <w:t>Identify a current event in the news media and address the following components in the discussion thread.</w:t>
      </w:r>
    </w:p>
    <w:p w:rsidR="00DB38AD" w:rsidRPr="00DB38AD" w:rsidRDefault="00DB38AD" w:rsidP="00DB38AD">
      <w:pPr>
        <w:numPr>
          <w:ilvl w:val="0"/>
          <w:numId w:val="1"/>
        </w:numPr>
        <w:spacing w:before="100" w:beforeAutospacing="1" w:after="100" w:afterAutospacing="1" w:line="240" w:lineRule="auto"/>
        <w:ind w:left="1200"/>
        <w:rPr>
          <w:rFonts w:ascii="Times New Roman" w:eastAsia="Times New Roman" w:hAnsi="Times New Roman" w:cs="Times New Roman"/>
          <w:sz w:val="24"/>
          <w:szCs w:val="24"/>
        </w:rPr>
      </w:pPr>
      <w:r w:rsidRPr="00DB38AD">
        <w:rPr>
          <w:rFonts w:ascii="Tahoma" w:eastAsia="Times New Roman" w:hAnsi="Tahoma" w:cs="Tahoma"/>
          <w:sz w:val="24"/>
          <w:szCs w:val="24"/>
          <w:u w:val="single"/>
        </w:rPr>
        <w:t>Describe</w:t>
      </w:r>
      <w:r w:rsidRPr="00DB38AD">
        <w:rPr>
          <w:rFonts w:ascii="Tahoma" w:eastAsia="Times New Roman" w:hAnsi="Tahoma" w:cs="Tahoma"/>
          <w:sz w:val="24"/>
          <w:szCs w:val="24"/>
        </w:rPr>
        <w:t xml:space="preserve"> concisely the event with objectivity and, as much as possible, without personal bias.</w:t>
      </w:r>
    </w:p>
    <w:p w:rsidR="00DB38AD" w:rsidRPr="00DB38AD" w:rsidRDefault="00DB38AD" w:rsidP="00DB38AD">
      <w:pPr>
        <w:numPr>
          <w:ilvl w:val="0"/>
          <w:numId w:val="1"/>
        </w:numPr>
        <w:spacing w:before="100" w:beforeAutospacing="1" w:after="100" w:afterAutospacing="1" w:line="240" w:lineRule="auto"/>
        <w:ind w:left="1200"/>
        <w:rPr>
          <w:rFonts w:ascii="Times New Roman" w:eastAsia="Times New Roman" w:hAnsi="Times New Roman" w:cs="Times New Roman"/>
          <w:sz w:val="24"/>
          <w:szCs w:val="24"/>
        </w:rPr>
      </w:pPr>
      <w:r w:rsidRPr="00DB38AD">
        <w:rPr>
          <w:rFonts w:ascii="Tahoma" w:eastAsia="Times New Roman" w:hAnsi="Tahoma" w:cs="Tahoma"/>
          <w:sz w:val="24"/>
          <w:szCs w:val="24"/>
          <w:u w:val="single"/>
        </w:rPr>
        <w:t>Analyze</w:t>
      </w:r>
      <w:r w:rsidRPr="00DB38AD">
        <w:rPr>
          <w:rFonts w:ascii="Tahoma" w:eastAsia="Times New Roman" w:hAnsi="Tahoma" w:cs="Tahoma"/>
          <w:sz w:val="24"/>
          <w:szCs w:val="24"/>
        </w:rPr>
        <w:t xml:space="preserve"> various reactions to the event by identifying different emphases, foci, and political perspectives among the news media and others. Using the list below, try to identify any logical fallacies committed in the arguments made by parties both sides of this issue.</w:t>
      </w:r>
    </w:p>
    <w:p w:rsidR="00DB38AD" w:rsidRPr="00DB38AD" w:rsidRDefault="00DB38AD" w:rsidP="00DB38AD">
      <w:pPr>
        <w:numPr>
          <w:ilvl w:val="0"/>
          <w:numId w:val="1"/>
        </w:numPr>
        <w:spacing w:before="100" w:beforeAutospacing="1" w:after="100" w:afterAutospacing="1" w:line="240" w:lineRule="auto"/>
        <w:ind w:left="1200"/>
        <w:rPr>
          <w:rFonts w:ascii="Times New Roman" w:eastAsia="Times New Roman" w:hAnsi="Times New Roman" w:cs="Times New Roman"/>
          <w:sz w:val="24"/>
          <w:szCs w:val="24"/>
        </w:rPr>
      </w:pPr>
      <w:r w:rsidRPr="00DB38AD">
        <w:rPr>
          <w:rFonts w:ascii="Tahoma" w:eastAsia="Times New Roman" w:hAnsi="Tahoma" w:cs="Tahoma"/>
          <w:sz w:val="24"/>
          <w:szCs w:val="24"/>
          <w:u w:val="single"/>
        </w:rPr>
        <w:t>Synthesize</w:t>
      </w:r>
      <w:r w:rsidRPr="00DB38AD">
        <w:rPr>
          <w:rFonts w:ascii="Tahoma" w:eastAsia="Times New Roman" w:hAnsi="Tahoma" w:cs="Tahoma"/>
          <w:sz w:val="24"/>
          <w:szCs w:val="24"/>
        </w:rPr>
        <w:t xml:space="preserve"> your analysis of the current event and evaluate your own position on it in light of the above. Has your view on this issue changed </w:t>
      </w:r>
      <w:bookmarkStart w:id="0" w:name="_GoBack"/>
      <w:bookmarkEnd w:id="0"/>
      <w:r w:rsidRPr="00DB38AD">
        <w:rPr>
          <w:rFonts w:ascii="Tahoma" w:eastAsia="Times New Roman" w:hAnsi="Tahoma" w:cs="Tahoma"/>
          <w:sz w:val="24"/>
          <w:szCs w:val="24"/>
        </w:rPr>
        <w:t>because of your analysis? Explain why or why not.</w:t>
      </w:r>
    </w:p>
    <w:tbl>
      <w:tblPr>
        <w:tblW w:w="72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8"/>
        <w:gridCol w:w="3732"/>
      </w:tblGrid>
      <w:tr w:rsidR="00DB38AD" w:rsidRPr="00DB38AD" w:rsidTr="00DB38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38AD" w:rsidRPr="00DB38AD" w:rsidRDefault="00DB38AD" w:rsidP="00DB38AD">
            <w:p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b/>
                <w:bCs/>
                <w:sz w:val="24"/>
                <w:szCs w:val="24"/>
              </w:rPr>
              <w:t xml:space="preserve">Informal </w:t>
            </w:r>
            <w:proofErr w:type="spellStart"/>
            <w:r w:rsidRPr="00DB38AD">
              <w:rPr>
                <w:rFonts w:ascii="Tahoma" w:eastAsia="Times New Roman" w:hAnsi="Tahoma" w:cs="Tahoma"/>
                <w:b/>
                <w:bCs/>
                <w:sz w:val="24"/>
                <w:szCs w:val="24"/>
              </w:rPr>
              <w:t>ductive</w:t>
            </w:r>
            <w:proofErr w:type="spellEnd"/>
            <w:r w:rsidRPr="00DB38AD">
              <w:rPr>
                <w:rFonts w:ascii="Tahoma" w:eastAsia="Times New Roman" w:hAnsi="Tahoma" w:cs="Tahoma"/>
                <w:b/>
                <w:bCs/>
                <w:sz w:val="24"/>
                <w:szCs w:val="24"/>
              </w:rPr>
              <w:t xml:space="preserve"> fallacies</w:t>
            </w:r>
          </w:p>
          <w:p w:rsidR="00DB38AD" w:rsidRPr="00DB38AD" w:rsidRDefault="00DB38AD" w:rsidP="00DB38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Fallacy of division</w:t>
            </w:r>
          </w:p>
          <w:p w:rsidR="00DB38AD" w:rsidRPr="00DB38AD" w:rsidRDefault="00DB38AD" w:rsidP="00DB38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Circular reasoning</w:t>
            </w:r>
          </w:p>
          <w:p w:rsidR="00DB38AD" w:rsidRPr="00DB38AD" w:rsidRDefault="00DB38AD" w:rsidP="00DB38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Either/or fallacy</w:t>
            </w:r>
          </w:p>
          <w:p w:rsidR="00DB38AD" w:rsidRPr="00DB38AD" w:rsidRDefault="00DB38AD" w:rsidP="00DB38A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B38AD">
              <w:rPr>
                <w:rFonts w:ascii="Tahoma" w:eastAsia="Times New Roman" w:hAnsi="Tahoma" w:cs="Tahoma"/>
                <w:sz w:val="24"/>
                <w:szCs w:val="24"/>
              </w:rPr>
              <w:t>Reductio</w:t>
            </w:r>
            <w:proofErr w:type="spellEnd"/>
            <w:r w:rsidRPr="00DB38AD">
              <w:rPr>
                <w:rFonts w:ascii="Tahoma" w:eastAsia="Times New Roman" w:hAnsi="Tahoma" w:cs="Tahoma"/>
                <w:sz w:val="24"/>
                <w:szCs w:val="24"/>
              </w:rPr>
              <w:t xml:space="preserve"> ad Absurdum</w:t>
            </w:r>
          </w:p>
          <w:p w:rsidR="00DB38AD" w:rsidRPr="00DB38AD" w:rsidRDefault="00DB38AD" w:rsidP="00DB38AD">
            <w:pPr>
              <w:spacing w:after="240" w:line="240" w:lineRule="auto"/>
              <w:rPr>
                <w:rFonts w:ascii="Times New Roman" w:eastAsia="Times New Roman" w:hAnsi="Times New Roman" w:cs="Times New Roman"/>
                <w:sz w:val="24"/>
                <w:szCs w:val="24"/>
              </w:rPr>
            </w:pPr>
            <w:r w:rsidRPr="00DB38AD">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DB38AD" w:rsidRPr="00DB38AD" w:rsidRDefault="00DB38AD" w:rsidP="00DB38AD">
            <w:p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b/>
                <w:bCs/>
                <w:sz w:val="24"/>
                <w:szCs w:val="24"/>
              </w:rPr>
              <w:t>Informal inductive fallacies</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Hasty generalization</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Composition</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Pot hoc ergo propter hoc</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Extravagant hypothesis</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False analogy</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Slippery slope</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Genetic fallacy</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Appeal to authority</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Appeal to tradition</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Is/ought fallacy</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Bandwagon</w:t>
            </w:r>
          </w:p>
          <w:p w:rsidR="00DB38AD" w:rsidRPr="00DB38AD" w:rsidRDefault="00DB38AD" w:rsidP="00DB38A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8AD">
              <w:rPr>
                <w:rFonts w:ascii="Tahoma" w:eastAsia="Times New Roman" w:hAnsi="Tahoma" w:cs="Tahoma"/>
                <w:sz w:val="24"/>
                <w:szCs w:val="24"/>
              </w:rPr>
              <w:t>Appeal to ignorance </w:t>
            </w:r>
          </w:p>
        </w:tc>
      </w:tr>
    </w:tbl>
    <w:p w:rsidR="00DB2AF0" w:rsidRDefault="00DB2AF0"/>
    <w:sectPr w:rsidR="00DB2A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F01" w:rsidRDefault="00E85F01" w:rsidP="00DB38AD">
      <w:pPr>
        <w:spacing w:after="0" w:line="240" w:lineRule="auto"/>
      </w:pPr>
      <w:r>
        <w:separator/>
      </w:r>
    </w:p>
  </w:endnote>
  <w:endnote w:type="continuationSeparator" w:id="0">
    <w:p w:rsidR="00E85F01" w:rsidRDefault="00E85F01" w:rsidP="00D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F01" w:rsidRDefault="00E85F01" w:rsidP="00DB38AD">
      <w:pPr>
        <w:spacing w:after="0" w:line="240" w:lineRule="auto"/>
      </w:pPr>
      <w:r>
        <w:separator/>
      </w:r>
    </w:p>
  </w:footnote>
  <w:footnote w:type="continuationSeparator" w:id="0">
    <w:p w:rsidR="00E85F01" w:rsidRDefault="00E85F01" w:rsidP="00DB3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8AD" w:rsidRDefault="00DB38AD">
    <w:pPr>
      <w:pStyle w:val="Header"/>
    </w:pPr>
    <w:r>
      <w:t>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86A8A"/>
    <w:multiLevelType w:val="multilevel"/>
    <w:tmpl w:val="F5F6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25207"/>
    <w:multiLevelType w:val="multilevel"/>
    <w:tmpl w:val="2074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FF09CB"/>
    <w:multiLevelType w:val="multilevel"/>
    <w:tmpl w:val="AC7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AD"/>
    <w:rsid w:val="00000516"/>
    <w:rsid w:val="00027FA8"/>
    <w:rsid w:val="00040ADC"/>
    <w:rsid w:val="000435DD"/>
    <w:rsid w:val="00067751"/>
    <w:rsid w:val="000773FE"/>
    <w:rsid w:val="00092986"/>
    <w:rsid w:val="000B64D1"/>
    <w:rsid w:val="000B7E89"/>
    <w:rsid w:val="000C75B3"/>
    <w:rsid w:val="001147EF"/>
    <w:rsid w:val="00117E40"/>
    <w:rsid w:val="001276ED"/>
    <w:rsid w:val="001309D4"/>
    <w:rsid w:val="001628A4"/>
    <w:rsid w:val="001749BB"/>
    <w:rsid w:val="001813AB"/>
    <w:rsid w:val="00191975"/>
    <w:rsid w:val="0019480E"/>
    <w:rsid w:val="001C4B3A"/>
    <w:rsid w:val="001C564E"/>
    <w:rsid w:val="001E085D"/>
    <w:rsid w:val="0020044F"/>
    <w:rsid w:val="0021758D"/>
    <w:rsid w:val="002275A1"/>
    <w:rsid w:val="002A33EF"/>
    <w:rsid w:val="002E1C39"/>
    <w:rsid w:val="0032596D"/>
    <w:rsid w:val="00331FC3"/>
    <w:rsid w:val="00343841"/>
    <w:rsid w:val="00344AE7"/>
    <w:rsid w:val="00360A54"/>
    <w:rsid w:val="00370038"/>
    <w:rsid w:val="003757A1"/>
    <w:rsid w:val="003A5680"/>
    <w:rsid w:val="003D0EF9"/>
    <w:rsid w:val="00404B4D"/>
    <w:rsid w:val="00421CE0"/>
    <w:rsid w:val="004560DD"/>
    <w:rsid w:val="00465FD2"/>
    <w:rsid w:val="0047092D"/>
    <w:rsid w:val="00493CE9"/>
    <w:rsid w:val="004B4939"/>
    <w:rsid w:val="004B4E93"/>
    <w:rsid w:val="004B79EA"/>
    <w:rsid w:val="004C3031"/>
    <w:rsid w:val="004C5B79"/>
    <w:rsid w:val="00513B36"/>
    <w:rsid w:val="00533F1F"/>
    <w:rsid w:val="00560DD7"/>
    <w:rsid w:val="00562986"/>
    <w:rsid w:val="00577385"/>
    <w:rsid w:val="005C6629"/>
    <w:rsid w:val="005E57FC"/>
    <w:rsid w:val="0069221B"/>
    <w:rsid w:val="006A2B0E"/>
    <w:rsid w:val="006B2E29"/>
    <w:rsid w:val="0073522A"/>
    <w:rsid w:val="00786D8C"/>
    <w:rsid w:val="00790598"/>
    <w:rsid w:val="00791DF8"/>
    <w:rsid w:val="007A16C7"/>
    <w:rsid w:val="007B3104"/>
    <w:rsid w:val="007B4AA4"/>
    <w:rsid w:val="007B5492"/>
    <w:rsid w:val="007C5B09"/>
    <w:rsid w:val="00830B51"/>
    <w:rsid w:val="0083294E"/>
    <w:rsid w:val="008446D4"/>
    <w:rsid w:val="00877DCE"/>
    <w:rsid w:val="008865FD"/>
    <w:rsid w:val="008B783A"/>
    <w:rsid w:val="008D1C03"/>
    <w:rsid w:val="009001F1"/>
    <w:rsid w:val="009038D2"/>
    <w:rsid w:val="00936977"/>
    <w:rsid w:val="009642B7"/>
    <w:rsid w:val="0099729E"/>
    <w:rsid w:val="009A7FEF"/>
    <w:rsid w:val="009B2EB9"/>
    <w:rsid w:val="009B5F39"/>
    <w:rsid w:val="009C51AC"/>
    <w:rsid w:val="009E68C7"/>
    <w:rsid w:val="00A12F0C"/>
    <w:rsid w:val="00A47FAE"/>
    <w:rsid w:val="00A65FA8"/>
    <w:rsid w:val="00A70BC8"/>
    <w:rsid w:val="00A73901"/>
    <w:rsid w:val="00A90949"/>
    <w:rsid w:val="00AA20D1"/>
    <w:rsid w:val="00AF6A98"/>
    <w:rsid w:val="00B20289"/>
    <w:rsid w:val="00B2155A"/>
    <w:rsid w:val="00B50634"/>
    <w:rsid w:val="00B76135"/>
    <w:rsid w:val="00B947F1"/>
    <w:rsid w:val="00BC294C"/>
    <w:rsid w:val="00BE27D7"/>
    <w:rsid w:val="00BE7A49"/>
    <w:rsid w:val="00C00AEF"/>
    <w:rsid w:val="00C034AA"/>
    <w:rsid w:val="00C321DA"/>
    <w:rsid w:val="00C334CD"/>
    <w:rsid w:val="00C40884"/>
    <w:rsid w:val="00C44883"/>
    <w:rsid w:val="00C813B5"/>
    <w:rsid w:val="00CA3190"/>
    <w:rsid w:val="00CA713B"/>
    <w:rsid w:val="00CA7BF0"/>
    <w:rsid w:val="00CB53AE"/>
    <w:rsid w:val="00D60E8C"/>
    <w:rsid w:val="00DA283D"/>
    <w:rsid w:val="00DB2AF0"/>
    <w:rsid w:val="00DB38AD"/>
    <w:rsid w:val="00DB38E0"/>
    <w:rsid w:val="00DE58CF"/>
    <w:rsid w:val="00E25833"/>
    <w:rsid w:val="00E82ACB"/>
    <w:rsid w:val="00E85F01"/>
    <w:rsid w:val="00E92ABF"/>
    <w:rsid w:val="00ED6FAE"/>
    <w:rsid w:val="00F007A7"/>
    <w:rsid w:val="00F062E4"/>
    <w:rsid w:val="00F13BA3"/>
    <w:rsid w:val="00F24C63"/>
    <w:rsid w:val="00F7478F"/>
    <w:rsid w:val="00F768DF"/>
    <w:rsid w:val="00F91D46"/>
    <w:rsid w:val="00FA3CE2"/>
    <w:rsid w:val="00FB2E4B"/>
    <w:rsid w:val="00FC08AA"/>
    <w:rsid w:val="00FD7BCA"/>
    <w:rsid w:val="00FE512B"/>
    <w:rsid w:val="00FE6756"/>
    <w:rsid w:val="00FE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A193-BEF0-4FE9-B2F1-CFBF0F71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B3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DB38AD"/>
    <w:rPr>
      <w:rFonts w:ascii="Times New Roman" w:eastAsia="Times New Roman" w:hAnsi="Times New Roman" w:cs="Times New Roman"/>
      <w:sz w:val="24"/>
      <w:szCs w:val="24"/>
    </w:rPr>
  </w:style>
  <w:style w:type="paragraph" w:styleId="NormalWeb">
    <w:name w:val="Normal (Web)"/>
    <w:basedOn w:val="Normal"/>
    <w:uiPriority w:val="99"/>
    <w:semiHidden/>
    <w:unhideWhenUsed/>
    <w:rsid w:val="00DB38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8AD"/>
    <w:rPr>
      <w:b/>
      <w:bCs/>
    </w:rPr>
  </w:style>
  <w:style w:type="paragraph" w:styleId="Header">
    <w:name w:val="header"/>
    <w:basedOn w:val="Normal"/>
    <w:link w:val="HeaderChar"/>
    <w:uiPriority w:val="99"/>
    <w:unhideWhenUsed/>
    <w:rsid w:val="00DB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8AD"/>
  </w:style>
  <w:style w:type="paragraph" w:styleId="Footer">
    <w:name w:val="footer"/>
    <w:basedOn w:val="Normal"/>
    <w:link w:val="FooterChar"/>
    <w:uiPriority w:val="99"/>
    <w:unhideWhenUsed/>
    <w:rsid w:val="00DB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8">
      <w:bodyDiv w:val="1"/>
      <w:marLeft w:val="0"/>
      <w:marRight w:val="0"/>
      <w:marTop w:val="0"/>
      <w:marBottom w:val="0"/>
      <w:divBdr>
        <w:top w:val="none" w:sz="0" w:space="0" w:color="auto"/>
        <w:left w:val="none" w:sz="0" w:space="0" w:color="auto"/>
        <w:bottom w:val="none" w:sz="0" w:space="0" w:color="auto"/>
        <w:right w:val="none" w:sz="0" w:space="0" w:color="auto"/>
      </w:divBdr>
      <w:divsChild>
        <w:div w:id="77544824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Auman</dc:creator>
  <cp:keywords/>
  <dc:description/>
  <cp:lastModifiedBy>Jason Auman</cp:lastModifiedBy>
  <cp:revision>1</cp:revision>
  <dcterms:created xsi:type="dcterms:W3CDTF">2014-11-10T15:58:00Z</dcterms:created>
  <dcterms:modified xsi:type="dcterms:W3CDTF">2014-11-10T15:59:00Z</dcterms:modified>
</cp:coreProperties>
</file>